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92" w:rsidRPr="00275B92" w:rsidRDefault="00275B92" w:rsidP="00275B92">
      <w:pPr>
        <w:jc w:val="right"/>
        <w:rPr>
          <w:rFonts w:ascii="Times New Roman" w:hAnsi="Times New Roman" w:cs="Times New Roman"/>
          <w:i/>
        </w:rPr>
      </w:pPr>
      <w:r w:rsidRPr="00275B92">
        <w:rPr>
          <w:rFonts w:ascii="Times New Roman" w:hAnsi="Times New Roman" w:cs="Times New Roman"/>
          <w:i/>
        </w:rPr>
        <w:t>Президенту України</w:t>
      </w:r>
    </w:p>
    <w:p w:rsidR="00275B92" w:rsidRPr="00275B92" w:rsidRDefault="00275B92" w:rsidP="00275B92">
      <w:pPr>
        <w:pStyle w:val="a5"/>
        <w:jc w:val="right"/>
        <w:rPr>
          <w:i/>
          <w:iCs/>
          <w:szCs w:val="24"/>
          <w:lang w:val="ru-RU"/>
        </w:rPr>
      </w:pPr>
      <w:r w:rsidRPr="00275B92">
        <w:rPr>
          <w:i/>
          <w:iCs/>
          <w:szCs w:val="24"/>
        </w:rPr>
        <w:t>Володимиру ЗЕЛЕНСЬКОМУ</w:t>
      </w:r>
    </w:p>
    <w:p w:rsidR="00275B92" w:rsidRPr="00275B92" w:rsidRDefault="00275B92" w:rsidP="00275B92">
      <w:pPr>
        <w:jc w:val="right"/>
        <w:rPr>
          <w:rFonts w:ascii="Times New Roman" w:hAnsi="Times New Roman" w:cs="Times New Roman"/>
          <w:i/>
          <w:color w:val="000000"/>
          <w:lang w:val="ru-RU"/>
        </w:rPr>
      </w:pPr>
    </w:p>
    <w:p w:rsidR="00275B92" w:rsidRPr="00275B92" w:rsidRDefault="00275B92" w:rsidP="00275B92">
      <w:pPr>
        <w:pStyle w:val="a5"/>
        <w:jc w:val="right"/>
        <w:rPr>
          <w:i/>
          <w:color w:val="000000"/>
          <w:szCs w:val="24"/>
        </w:rPr>
      </w:pPr>
      <w:r w:rsidRPr="00275B92">
        <w:rPr>
          <w:i/>
          <w:szCs w:val="24"/>
        </w:rPr>
        <w:t>Голові Верховної Ради України</w:t>
      </w:r>
    </w:p>
    <w:p w:rsidR="00275B92" w:rsidRPr="00275B92" w:rsidRDefault="00275B92" w:rsidP="00275B92">
      <w:pPr>
        <w:jc w:val="right"/>
        <w:rPr>
          <w:rFonts w:ascii="Times New Roman" w:hAnsi="Times New Roman" w:cs="Times New Roman"/>
          <w:i/>
          <w:color w:val="000000"/>
          <w:lang w:val="ru-RU"/>
        </w:rPr>
      </w:pPr>
      <w:r w:rsidRPr="00275B92">
        <w:rPr>
          <w:rFonts w:ascii="Times New Roman" w:hAnsi="Times New Roman" w:cs="Times New Roman"/>
          <w:i/>
          <w:color w:val="000000"/>
        </w:rPr>
        <w:t>Дмитру РАЗУМКОВУ</w:t>
      </w:r>
    </w:p>
    <w:p w:rsidR="00275B92" w:rsidRPr="00275B92" w:rsidRDefault="00275B92" w:rsidP="00275B92">
      <w:pPr>
        <w:jc w:val="right"/>
        <w:rPr>
          <w:rFonts w:ascii="Times New Roman" w:hAnsi="Times New Roman" w:cs="Times New Roman"/>
          <w:i/>
          <w:color w:val="000000"/>
          <w:lang w:val="ru-RU"/>
        </w:rPr>
      </w:pPr>
    </w:p>
    <w:p w:rsidR="00275B92" w:rsidRPr="00275B92" w:rsidRDefault="00275B92" w:rsidP="00275B92">
      <w:pPr>
        <w:pStyle w:val="a5"/>
        <w:jc w:val="right"/>
        <w:rPr>
          <w:i/>
          <w:color w:val="000000"/>
          <w:szCs w:val="24"/>
        </w:rPr>
      </w:pPr>
      <w:r w:rsidRPr="00275B92">
        <w:rPr>
          <w:i/>
          <w:szCs w:val="24"/>
        </w:rPr>
        <w:t>Прем’єр Міністру України</w:t>
      </w:r>
    </w:p>
    <w:p w:rsidR="00275B92" w:rsidRPr="00275B92" w:rsidRDefault="00275B92" w:rsidP="00275B92">
      <w:pPr>
        <w:jc w:val="right"/>
        <w:rPr>
          <w:rFonts w:ascii="Times New Roman" w:hAnsi="Times New Roman" w:cs="Times New Roman"/>
          <w:i/>
          <w:color w:val="000000"/>
          <w:lang w:val="ru-RU"/>
        </w:rPr>
      </w:pPr>
      <w:bookmarkStart w:id="0" w:name="_GoBack"/>
      <w:bookmarkEnd w:id="0"/>
      <w:r w:rsidRPr="00275B92">
        <w:rPr>
          <w:rFonts w:ascii="Times New Roman" w:hAnsi="Times New Roman" w:cs="Times New Roman"/>
          <w:i/>
          <w:color w:val="000000"/>
        </w:rPr>
        <w:t>Денису ШМИГАЛЮ</w:t>
      </w:r>
    </w:p>
    <w:p w:rsidR="00275B92" w:rsidRPr="00275B92" w:rsidRDefault="00275B92" w:rsidP="00275B92">
      <w:pPr>
        <w:suppressAutoHyphens/>
        <w:ind w:right="-285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2587" w:rsidRPr="00275B92" w:rsidRDefault="00C02587" w:rsidP="00275B92">
      <w:pPr>
        <w:suppressAutoHyphens/>
        <w:ind w:right="-285"/>
        <w:jc w:val="center"/>
        <w:rPr>
          <w:rFonts w:ascii="Times New Roman" w:eastAsia="Times New Roman" w:hAnsi="Times New Roman" w:cs="Times New Roman"/>
          <w:lang w:eastAsia="ru-RU"/>
        </w:rPr>
      </w:pPr>
      <w:r w:rsidRPr="00275B92">
        <w:rPr>
          <w:rFonts w:ascii="Times New Roman" w:eastAsia="Times New Roman" w:hAnsi="Times New Roman" w:cs="Times New Roman"/>
          <w:lang w:eastAsia="ru-RU"/>
        </w:rPr>
        <w:t>ЗВЕРНЕННЯ</w:t>
      </w:r>
    </w:p>
    <w:p w:rsidR="00275B92" w:rsidRPr="00275B92" w:rsidRDefault="00C02587" w:rsidP="00275B92">
      <w:pPr>
        <w:suppressAutoHyphens/>
        <w:ind w:right="-285"/>
        <w:jc w:val="center"/>
        <w:rPr>
          <w:rFonts w:ascii="Times New Roman" w:eastAsia=".SFNSText-Regular" w:hAnsi="Times New Roman" w:cs="Times New Roman"/>
          <w:lang w:eastAsia="ru-RU"/>
        </w:rPr>
      </w:pPr>
      <w:r w:rsidRPr="00275B92">
        <w:rPr>
          <w:rFonts w:ascii="Times New Roman" w:eastAsia="Times New Roman" w:hAnsi="Times New Roman" w:cs="Times New Roman"/>
          <w:bCs/>
          <w:lang w:eastAsia="ru-RU"/>
        </w:rPr>
        <w:t xml:space="preserve">депутатів Хмельницької міської ради до Президента України, Верховної Ради України та Кабінету Міністрів України </w:t>
      </w:r>
      <w:r w:rsidRPr="00275B92">
        <w:rPr>
          <w:rFonts w:ascii="Times New Roman" w:eastAsia="Times New Roman" w:hAnsi="Times New Roman" w:cs="Times New Roman"/>
          <w:lang w:eastAsia="ar-SA"/>
        </w:rPr>
        <w:t xml:space="preserve">щодо </w:t>
      </w:r>
      <w:r w:rsidRPr="00275B92">
        <w:rPr>
          <w:rFonts w:ascii="Times New Roman" w:eastAsia=".SFNSText-Regular" w:hAnsi="Times New Roman" w:cs="Times New Roman"/>
          <w:lang w:eastAsia="ru-RU"/>
        </w:rPr>
        <w:t xml:space="preserve">прийняття невідкладних рішень, які допоможуть зупинити розвиток пандемії </w:t>
      </w:r>
      <w:proofErr w:type="spellStart"/>
      <w:r w:rsidRPr="00275B92">
        <w:rPr>
          <w:rFonts w:ascii="Times New Roman" w:eastAsia=".SFNSText-Regular" w:hAnsi="Times New Roman" w:cs="Times New Roman"/>
          <w:lang w:eastAsia="ru-RU"/>
        </w:rPr>
        <w:t>коронавірусної</w:t>
      </w:r>
      <w:proofErr w:type="spellEnd"/>
      <w:r w:rsidRPr="00275B92">
        <w:rPr>
          <w:rFonts w:ascii="Times New Roman" w:eastAsia=".SFNSText-Regular" w:hAnsi="Times New Roman" w:cs="Times New Roman"/>
          <w:lang w:eastAsia="ru-RU"/>
        </w:rPr>
        <w:t xml:space="preserve"> хвороби </w:t>
      </w:r>
      <w:proofErr w:type="spellStart"/>
      <w:r w:rsidRPr="00275B92">
        <w:rPr>
          <w:rFonts w:ascii="Times New Roman" w:eastAsia=".SFNSText-Regular" w:hAnsi="Times New Roman" w:cs="Times New Roman"/>
          <w:lang w:val="en-US" w:eastAsia="ru-RU"/>
        </w:rPr>
        <w:t>covid</w:t>
      </w:r>
      <w:proofErr w:type="spellEnd"/>
      <w:r w:rsidR="00275B92" w:rsidRPr="00275B92">
        <w:rPr>
          <w:rFonts w:ascii="Times New Roman" w:eastAsia=".SFNSText-Regular" w:hAnsi="Times New Roman" w:cs="Times New Roman"/>
          <w:lang w:eastAsia="ru-RU"/>
        </w:rPr>
        <w:t>-19 в Україні</w:t>
      </w:r>
    </w:p>
    <w:p w:rsidR="00275B92" w:rsidRDefault="00275B92" w:rsidP="00275B92">
      <w:pPr>
        <w:suppressAutoHyphens/>
        <w:ind w:right="-285"/>
        <w:jc w:val="center"/>
        <w:rPr>
          <w:rFonts w:ascii="Times New Roman" w:eastAsia=".SFNSText-Regular" w:hAnsi="Times New Roman" w:cs="Times New Roman"/>
          <w:b/>
          <w:lang w:eastAsia="ru-RU"/>
        </w:rPr>
      </w:pPr>
    </w:p>
    <w:p w:rsidR="00F73E91" w:rsidRPr="00B448C6" w:rsidRDefault="00F73E91" w:rsidP="00275B92">
      <w:pPr>
        <w:suppressAutoHyphens/>
        <w:ind w:right="-285" w:firstLine="567"/>
        <w:jc w:val="both"/>
        <w:rPr>
          <w:rFonts w:ascii="Times New Roman" w:eastAsia=".SFNSText-Regular" w:hAnsi="Times New Roman" w:cs="Times New Roman"/>
          <w:lang w:eastAsia="ru-RU"/>
        </w:rPr>
      </w:pPr>
      <w:r w:rsidRPr="00B448C6">
        <w:rPr>
          <w:rFonts w:ascii="Times New Roman" w:eastAsia=".SFNSText-Regular" w:hAnsi="Times New Roman" w:cs="Times New Roman"/>
          <w:lang w:eastAsia="ru-RU"/>
        </w:rPr>
        <w:t xml:space="preserve">В Україні </w:t>
      </w:r>
      <w:r w:rsidR="00C02587" w:rsidRPr="00B448C6">
        <w:rPr>
          <w:rFonts w:ascii="Times New Roman" w:eastAsia=".SFNSText-Regular" w:hAnsi="Times New Roman" w:cs="Times New Roman"/>
          <w:lang w:eastAsia="ru-RU"/>
        </w:rPr>
        <w:t>триває</w:t>
      </w:r>
      <w:r w:rsidRPr="00B448C6">
        <w:rPr>
          <w:rFonts w:ascii="Times New Roman" w:eastAsia=".SFNSText-Regular" w:hAnsi="Times New Roman" w:cs="Times New Roman"/>
          <w:lang w:eastAsia="ru-RU"/>
        </w:rPr>
        <w:t xml:space="preserve"> третя хвиля пандемії, до якої влада знову виявилася не готовою. А</w:t>
      </w:r>
      <w:r w:rsidR="00D71EAE">
        <w:rPr>
          <w:rFonts w:ascii="Times New Roman" w:eastAsia=".SFNSText-Regular" w:hAnsi="Times New Roman" w:cs="Times New Roman"/>
          <w:lang w:eastAsia="ru-RU"/>
        </w:rPr>
        <w:t>л</w:t>
      </w:r>
      <w:r w:rsidRPr="00B448C6">
        <w:rPr>
          <w:rFonts w:ascii="Times New Roman" w:eastAsia=".SFNSText-Regular" w:hAnsi="Times New Roman" w:cs="Times New Roman"/>
          <w:lang w:eastAsia="ru-RU"/>
        </w:rPr>
        <w:t>е якщо у Європі зростання захворюваності стримується розгортанням вакцинації, то Україна в цьому питанні далеко відстала.</w:t>
      </w:r>
    </w:p>
    <w:p w:rsidR="00C56120" w:rsidRPr="00B448C6" w:rsidRDefault="00F73E91" w:rsidP="00275B9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B448C6">
        <w:rPr>
          <w:rFonts w:ascii="Times New Roman" w:eastAsia="Times New Roman" w:hAnsi="Times New Roman" w:cs="Times New Roman"/>
          <w:lang w:eastAsia="uk-UA"/>
        </w:rPr>
        <w:t xml:space="preserve">Кількість хворих на </w:t>
      </w:r>
      <w:proofErr w:type="spellStart"/>
      <w:r w:rsidRPr="00B448C6">
        <w:rPr>
          <w:rFonts w:ascii="Times New Roman" w:eastAsia="Times New Roman" w:hAnsi="Times New Roman" w:cs="Times New Roman"/>
          <w:lang w:eastAsia="uk-UA"/>
        </w:rPr>
        <w:t>коронавірус</w:t>
      </w:r>
      <w:r w:rsidR="00C56120" w:rsidRPr="00B448C6">
        <w:rPr>
          <w:rFonts w:ascii="Times New Roman" w:eastAsia="Times New Roman" w:hAnsi="Times New Roman" w:cs="Times New Roman"/>
          <w:lang w:eastAsia="uk-UA"/>
        </w:rPr>
        <w:t>ну</w:t>
      </w:r>
      <w:proofErr w:type="spellEnd"/>
      <w:r w:rsidR="00C56120" w:rsidRPr="00B448C6">
        <w:rPr>
          <w:rFonts w:ascii="Times New Roman" w:eastAsia="Times New Roman" w:hAnsi="Times New Roman" w:cs="Times New Roman"/>
          <w:lang w:eastAsia="uk-UA"/>
        </w:rPr>
        <w:t xml:space="preserve"> хворобу ковід-19</w:t>
      </w:r>
      <w:r w:rsidRPr="00B448C6">
        <w:rPr>
          <w:rFonts w:ascii="Times New Roman" w:eastAsia="Times New Roman" w:hAnsi="Times New Roman" w:cs="Times New Roman"/>
          <w:lang w:eastAsia="uk-UA"/>
        </w:rPr>
        <w:t xml:space="preserve"> зростає, </w:t>
      </w:r>
      <w:r w:rsidR="00C56120" w:rsidRPr="00B448C6">
        <w:rPr>
          <w:rFonts w:ascii="Times New Roman" w:eastAsia="Times New Roman" w:hAnsi="Times New Roman" w:cs="Times New Roman"/>
          <w:lang w:eastAsia="uk-UA"/>
        </w:rPr>
        <w:t>за весь час пандемії в Україні</w:t>
      </w:r>
      <w:r w:rsidR="005A1CF5">
        <w:rPr>
          <w:rFonts w:ascii="Times New Roman" w:eastAsia="Times New Roman" w:hAnsi="Times New Roman" w:cs="Times New Roman"/>
          <w:lang w:eastAsia="uk-UA"/>
        </w:rPr>
        <w:t xml:space="preserve"> захворіло вже 1 953 016 осіб.</w:t>
      </w:r>
    </w:p>
    <w:p w:rsidR="00F73E91" w:rsidRPr="00B448C6" w:rsidRDefault="00C56120" w:rsidP="00275B9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B448C6">
        <w:rPr>
          <w:rFonts w:ascii="Times New Roman" w:eastAsia="Times New Roman" w:hAnsi="Times New Roman" w:cs="Times New Roman"/>
          <w:lang w:eastAsia="uk-UA"/>
        </w:rPr>
        <w:t>Т</w:t>
      </w:r>
      <w:r w:rsidR="00F73E91" w:rsidRPr="00B448C6">
        <w:rPr>
          <w:rFonts w:ascii="Times New Roman" w:eastAsia="Times New Roman" w:hAnsi="Times New Roman" w:cs="Times New Roman"/>
          <w:lang w:eastAsia="uk-UA"/>
        </w:rPr>
        <w:t xml:space="preserve">ой факт, що кожен третій хворий на </w:t>
      </w:r>
      <w:r w:rsidRPr="00B448C6">
        <w:rPr>
          <w:rFonts w:ascii="Times New Roman" w:eastAsia="Times New Roman" w:hAnsi="Times New Roman" w:cs="Times New Roman"/>
          <w:lang w:eastAsia="uk-UA"/>
        </w:rPr>
        <w:t>ковід-19</w:t>
      </w:r>
      <w:r w:rsidR="00F73E91" w:rsidRPr="00B448C6">
        <w:rPr>
          <w:rFonts w:ascii="Times New Roman" w:eastAsia="Times New Roman" w:hAnsi="Times New Roman" w:cs="Times New Roman"/>
          <w:lang w:eastAsia="uk-UA"/>
        </w:rPr>
        <w:t xml:space="preserve"> в Україні госпіталізується, свідчить про неправдивість </w:t>
      </w:r>
      <w:proofErr w:type="spellStart"/>
      <w:r w:rsidR="00F73E91" w:rsidRPr="00B448C6">
        <w:rPr>
          <w:rFonts w:ascii="Times New Roman" w:eastAsia="Times New Roman" w:hAnsi="Times New Roman" w:cs="Times New Roman"/>
          <w:lang w:eastAsia="uk-UA"/>
        </w:rPr>
        <w:t>ковідної</w:t>
      </w:r>
      <w:proofErr w:type="spellEnd"/>
      <w:r w:rsidR="00F73E91" w:rsidRPr="00B448C6">
        <w:rPr>
          <w:rFonts w:ascii="Times New Roman" w:eastAsia="Times New Roman" w:hAnsi="Times New Roman" w:cs="Times New Roman"/>
          <w:lang w:eastAsia="uk-UA"/>
        </w:rPr>
        <w:t xml:space="preserve"> статистики </w:t>
      </w:r>
      <w:proofErr w:type="spellStart"/>
      <w:r w:rsidR="00F73E91" w:rsidRPr="00B448C6">
        <w:rPr>
          <w:rFonts w:ascii="Times New Roman" w:eastAsia="Times New Roman" w:hAnsi="Times New Roman" w:cs="Times New Roman"/>
          <w:lang w:eastAsia="uk-UA"/>
        </w:rPr>
        <w:t>МОЗу</w:t>
      </w:r>
      <w:proofErr w:type="spellEnd"/>
      <w:r w:rsidR="00F73E91" w:rsidRPr="00B448C6">
        <w:rPr>
          <w:rFonts w:ascii="Times New Roman" w:eastAsia="Times New Roman" w:hAnsi="Times New Roman" w:cs="Times New Roman"/>
          <w:lang w:eastAsia="uk-UA"/>
        </w:rPr>
        <w:t xml:space="preserve">. Наприклад, </w:t>
      </w:r>
      <w:r w:rsidR="00C02587" w:rsidRPr="00B448C6">
        <w:rPr>
          <w:rFonts w:ascii="Times New Roman" w:eastAsia="Times New Roman" w:hAnsi="Times New Roman" w:cs="Times New Roman"/>
          <w:lang w:eastAsia="uk-UA"/>
        </w:rPr>
        <w:t xml:space="preserve">за 18 квітня </w:t>
      </w:r>
      <w:r w:rsidR="00F73E91" w:rsidRPr="00B448C6">
        <w:rPr>
          <w:rFonts w:ascii="Times New Roman" w:eastAsia="Times New Roman" w:hAnsi="Times New Roman" w:cs="Times New Roman"/>
          <w:lang w:eastAsia="uk-UA"/>
        </w:rPr>
        <w:t xml:space="preserve">2021 </w:t>
      </w:r>
      <w:r w:rsidR="00C02587" w:rsidRPr="00B448C6">
        <w:rPr>
          <w:rFonts w:ascii="Times New Roman" w:eastAsia="Times New Roman" w:hAnsi="Times New Roman" w:cs="Times New Roman"/>
          <w:lang w:eastAsia="uk-UA"/>
        </w:rPr>
        <w:t>р</w:t>
      </w:r>
      <w:r w:rsidR="00145F4D">
        <w:rPr>
          <w:rFonts w:ascii="Times New Roman" w:eastAsia="Times New Roman" w:hAnsi="Times New Roman" w:cs="Times New Roman"/>
          <w:lang w:eastAsia="uk-UA"/>
        </w:rPr>
        <w:t>оку</w:t>
      </w:r>
      <w:r w:rsidR="00C02587" w:rsidRPr="00B448C6">
        <w:rPr>
          <w:rFonts w:ascii="Times New Roman" w:eastAsia="Times New Roman" w:hAnsi="Times New Roman" w:cs="Times New Roman"/>
          <w:lang w:eastAsia="uk-UA"/>
        </w:rPr>
        <w:t xml:space="preserve"> (неділя) </w:t>
      </w:r>
      <w:r w:rsidR="00F73E91" w:rsidRPr="00B448C6">
        <w:rPr>
          <w:rFonts w:ascii="Times New Roman" w:eastAsia="Times New Roman" w:hAnsi="Times New Roman" w:cs="Times New Roman"/>
          <w:lang w:eastAsia="uk-UA"/>
        </w:rPr>
        <w:t xml:space="preserve">зафіксовано </w:t>
      </w:r>
      <w:r w:rsidR="00C02587" w:rsidRPr="00B448C6">
        <w:rPr>
          <w:rFonts w:ascii="Times New Roman" w:eastAsia="Times New Roman" w:hAnsi="Times New Roman" w:cs="Times New Roman"/>
          <w:lang w:eastAsia="uk-UA"/>
        </w:rPr>
        <w:t>6506 випадків</w:t>
      </w:r>
      <w:r w:rsidR="00F73E91" w:rsidRPr="00B448C6">
        <w:rPr>
          <w:rFonts w:ascii="Times New Roman" w:eastAsia="Times New Roman" w:hAnsi="Times New Roman" w:cs="Times New Roman"/>
          <w:lang w:eastAsia="uk-UA"/>
        </w:rPr>
        <w:t xml:space="preserve"> зараження, а госпіталізовано </w:t>
      </w:r>
      <w:r w:rsidR="00C02587" w:rsidRPr="00B448C6">
        <w:rPr>
          <w:rFonts w:ascii="Times New Roman" w:eastAsia="Times New Roman" w:hAnsi="Times New Roman" w:cs="Times New Roman"/>
          <w:lang w:eastAsia="uk-UA"/>
        </w:rPr>
        <w:t>2387 осіб. Тобто 37</w:t>
      </w:r>
      <w:r w:rsidR="00F73E91" w:rsidRPr="00B448C6">
        <w:rPr>
          <w:rFonts w:ascii="Times New Roman" w:eastAsia="Times New Roman" w:hAnsi="Times New Roman" w:cs="Times New Roman"/>
          <w:lang w:eastAsia="uk-UA"/>
        </w:rPr>
        <w:t xml:space="preserve">% від інфікованих потребують стаціонарної допомоги </w:t>
      </w:r>
      <w:r w:rsidR="00ED39C4">
        <w:rPr>
          <w:rFonts w:ascii="Times New Roman" w:eastAsia="Times New Roman" w:hAnsi="Times New Roman" w:cs="Times New Roman"/>
          <w:lang w:eastAsia="uk-UA"/>
        </w:rPr>
        <w:t>–</w:t>
      </w:r>
      <w:r w:rsidR="00F73E91" w:rsidRPr="00B448C6">
        <w:rPr>
          <w:rFonts w:ascii="Times New Roman" w:eastAsia="Times New Roman" w:hAnsi="Times New Roman" w:cs="Times New Roman"/>
          <w:lang w:eastAsia="uk-UA"/>
        </w:rPr>
        <w:t xml:space="preserve"> надзвичайно високий відсоток. При цьому понад 70 відсотків госпіталізованих потрапляють до лікарень у тяжкому стані. Такого немає в жодній країні. </w:t>
      </w:r>
    </w:p>
    <w:p w:rsidR="00C02587" w:rsidRPr="00B448C6" w:rsidRDefault="00C02587" w:rsidP="00275B9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B448C6">
        <w:rPr>
          <w:rFonts w:ascii="Times New Roman" w:eastAsia="Times New Roman" w:hAnsi="Times New Roman" w:cs="Times New Roman"/>
          <w:lang w:eastAsia="uk-UA"/>
        </w:rPr>
        <w:t>Починаючи з 9 квітня 2021 року Хмельницька область та м.</w:t>
      </w:r>
      <w:r w:rsidR="00ED39C4">
        <w:rPr>
          <w:rFonts w:ascii="Times New Roman" w:eastAsia="Times New Roman" w:hAnsi="Times New Roman" w:cs="Times New Roman"/>
          <w:lang w:eastAsia="uk-UA"/>
        </w:rPr>
        <w:t> </w:t>
      </w:r>
      <w:r w:rsidRPr="00B448C6">
        <w:rPr>
          <w:rFonts w:ascii="Times New Roman" w:eastAsia="Times New Roman" w:hAnsi="Times New Roman" w:cs="Times New Roman"/>
          <w:lang w:eastAsia="uk-UA"/>
        </w:rPr>
        <w:t>Хмельницький перебувають у червоній зоні карантинних об</w:t>
      </w:r>
      <w:r w:rsidR="007C552A" w:rsidRPr="00B448C6">
        <w:rPr>
          <w:rFonts w:ascii="Times New Roman" w:eastAsia="Times New Roman" w:hAnsi="Times New Roman" w:cs="Times New Roman"/>
          <w:lang w:eastAsia="uk-UA"/>
        </w:rPr>
        <w:t>м</w:t>
      </w:r>
      <w:r w:rsidRPr="00B448C6">
        <w:rPr>
          <w:rFonts w:ascii="Times New Roman" w:eastAsia="Times New Roman" w:hAnsi="Times New Roman" w:cs="Times New Roman"/>
          <w:lang w:eastAsia="uk-UA"/>
        </w:rPr>
        <w:t>ежень,</w:t>
      </w:r>
      <w:r w:rsidR="007C552A" w:rsidRPr="00B448C6">
        <w:rPr>
          <w:rFonts w:ascii="Times New Roman" w:eastAsia="Times New Roman" w:hAnsi="Times New Roman" w:cs="Times New Roman"/>
          <w:lang w:eastAsia="uk-UA"/>
        </w:rPr>
        <w:t xml:space="preserve"> на черговому засіданні уряду нас так і залишили у червоній зоні.</w:t>
      </w:r>
      <w:r w:rsidRPr="00B448C6">
        <w:rPr>
          <w:rFonts w:ascii="Times New Roman" w:eastAsia="Times New Roman" w:hAnsi="Times New Roman" w:cs="Times New Roman"/>
          <w:lang w:eastAsia="uk-UA"/>
        </w:rPr>
        <w:t xml:space="preserve"> </w:t>
      </w:r>
    </w:p>
    <w:p w:rsidR="00F73E91" w:rsidRPr="00B448C6" w:rsidRDefault="00F73E91" w:rsidP="00275B92">
      <w:pPr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448C6">
        <w:rPr>
          <w:rFonts w:ascii="Times New Roman" w:eastAsia=".SFNSText-Regular" w:hAnsi="Times New Roman" w:cs="Times New Roman"/>
          <w:lang w:eastAsia="ru-RU"/>
        </w:rPr>
        <w:t xml:space="preserve">Україна стала 95-ою країною в </w:t>
      </w:r>
      <w:r w:rsidR="009E4522">
        <w:rPr>
          <w:rFonts w:ascii="Times New Roman" w:eastAsia=".SFNSText-Regular" w:hAnsi="Times New Roman" w:cs="Times New Roman"/>
          <w:lang w:eastAsia="ru-RU"/>
        </w:rPr>
        <w:t>світі, де почалася вакцинація. За с</w:t>
      </w:r>
      <w:r w:rsidRPr="00B448C6">
        <w:rPr>
          <w:rFonts w:ascii="Times New Roman" w:eastAsia=".SFNSText-Regular" w:hAnsi="Times New Roman" w:cs="Times New Roman"/>
          <w:lang w:eastAsia="ru-RU"/>
        </w:rPr>
        <w:t>таном на 18</w:t>
      </w:r>
      <w:r w:rsidR="00C02587" w:rsidRPr="00B448C6">
        <w:rPr>
          <w:rFonts w:ascii="Times New Roman" w:eastAsia=".SFNSText-Regular" w:hAnsi="Times New Roman" w:cs="Times New Roman"/>
          <w:lang w:eastAsia="ru-RU"/>
        </w:rPr>
        <w:t>.04</w:t>
      </w:r>
      <w:r w:rsidRPr="00B448C6">
        <w:rPr>
          <w:rFonts w:ascii="Times New Roman" w:eastAsia=".SFNSText-Regular" w:hAnsi="Times New Roman" w:cs="Times New Roman"/>
          <w:lang w:eastAsia="ru-RU"/>
        </w:rPr>
        <w:t>.</w:t>
      </w:r>
      <w:r w:rsidR="007906AC">
        <w:rPr>
          <w:rFonts w:ascii="Times New Roman" w:eastAsia=".SFNSText-Regular" w:hAnsi="Times New Roman" w:cs="Times New Roman"/>
          <w:lang w:eastAsia="ru-RU"/>
        </w:rPr>
        <w:t>20</w:t>
      </w:r>
      <w:r w:rsidRPr="00B448C6">
        <w:rPr>
          <w:rFonts w:ascii="Times New Roman" w:eastAsia=".SFNSText-Regular" w:hAnsi="Times New Roman" w:cs="Times New Roman"/>
          <w:lang w:eastAsia="ru-RU"/>
        </w:rPr>
        <w:t>21</w:t>
      </w:r>
      <w:r w:rsidR="00C02587" w:rsidRPr="00B448C6">
        <w:rPr>
          <w:rFonts w:ascii="Times New Roman" w:eastAsia=".SFNSText-Regular" w:hAnsi="Times New Roman" w:cs="Times New Roman"/>
          <w:lang w:eastAsia="ru-RU"/>
        </w:rPr>
        <w:t xml:space="preserve"> </w:t>
      </w:r>
      <w:r w:rsidRPr="00B448C6">
        <w:rPr>
          <w:rFonts w:ascii="Times New Roman" w:eastAsia=".SFNSText-Regular" w:hAnsi="Times New Roman" w:cs="Times New Roman"/>
          <w:lang w:eastAsia="ru-RU"/>
        </w:rPr>
        <w:t xml:space="preserve">за даними Центру громадського здоров’я в </w:t>
      </w:r>
      <w:r w:rsidR="007C552A" w:rsidRPr="00B448C6">
        <w:rPr>
          <w:rFonts w:ascii="Times New Roman" w:eastAsia=".SFNSText-Regular" w:hAnsi="Times New Roman" w:cs="Times New Roman"/>
          <w:lang w:eastAsia="ru-RU"/>
        </w:rPr>
        <w:t xml:space="preserve">Україні щеплення першою дозою отримали </w:t>
      </w:r>
      <w:r w:rsidR="007C552A" w:rsidRPr="00B448C6">
        <w:rPr>
          <w:rFonts w:ascii="Times New Roman" w:eastAsia="Times New Roman" w:hAnsi="Times New Roman" w:cs="Times New Roman"/>
          <w:spacing w:val="10"/>
          <w:shd w:val="clear" w:color="auto" w:fill="FFFFFF"/>
          <w:lang w:val="ru-RU" w:eastAsia="ru-RU"/>
        </w:rPr>
        <w:t>450 645</w:t>
      </w:r>
      <w:r w:rsidRPr="00B448C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C552A" w:rsidRPr="00B448C6">
        <w:rPr>
          <w:rFonts w:ascii="Times New Roman" w:eastAsia=".SFNSText-Regular" w:hAnsi="Times New Roman" w:cs="Times New Roman"/>
          <w:lang w:eastAsia="ru-RU"/>
        </w:rPr>
        <w:t>осіб, другою дозою – 5 осіб.</w:t>
      </w:r>
    </w:p>
    <w:p w:rsidR="007C552A" w:rsidRPr="00B448C6" w:rsidRDefault="00F73E91" w:rsidP="00275B92">
      <w:pPr>
        <w:ind w:firstLine="567"/>
        <w:jc w:val="both"/>
        <w:rPr>
          <w:rFonts w:ascii="Times New Roman" w:eastAsia=".SFNSText-Regular" w:hAnsi="Times New Roman" w:cs="Times New Roman"/>
          <w:lang w:eastAsia="ru-RU"/>
        </w:rPr>
      </w:pPr>
      <w:proofErr w:type="spellStart"/>
      <w:r w:rsidRPr="00B448C6">
        <w:rPr>
          <w:rFonts w:ascii="Times New Roman" w:eastAsia=".SFNSText-Regular" w:hAnsi="Times New Roman" w:cs="Times New Roman"/>
          <w:lang w:val="ru-RU" w:eastAsia="ru-RU"/>
        </w:rPr>
        <w:t>Водночас</w:t>
      </w:r>
      <w:proofErr w:type="spellEnd"/>
      <w:r w:rsidRPr="00B448C6">
        <w:rPr>
          <w:rFonts w:ascii="Times New Roman" w:eastAsia=".SFNSText-Regular" w:hAnsi="Times New Roman" w:cs="Times New Roman"/>
          <w:lang w:val="ru-RU" w:eastAsia="ru-RU"/>
        </w:rPr>
        <w:t xml:space="preserve"> </w:t>
      </w:r>
      <w:r w:rsidR="007C552A" w:rsidRPr="00B448C6">
        <w:rPr>
          <w:rFonts w:ascii="Times New Roman" w:eastAsia=".SFNSText-Regular" w:hAnsi="Times New Roman" w:cs="Times New Roman"/>
          <w:lang w:eastAsia="ru-RU"/>
        </w:rPr>
        <w:t xml:space="preserve">МОЗ звітує про </w:t>
      </w:r>
      <w:proofErr w:type="gramStart"/>
      <w:r w:rsidR="007C552A" w:rsidRPr="00B448C6">
        <w:rPr>
          <w:rFonts w:ascii="Times New Roman" w:eastAsia=".SFNSText-Regular" w:hAnsi="Times New Roman" w:cs="Times New Roman"/>
          <w:lang w:eastAsia="ru-RU"/>
        </w:rPr>
        <w:t>поставлен</w:t>
      </w:r>
      <w:proofErr w:type="gramEnd"/>
      <w:r w:rsidR="007C552A" w:rsidRPr="00B448C6">
        <w:rPr>
          <w:rFonts w:ascii="Times New Roman" w:eastAsia=".SFNSText-Regular" w:hAnsi="Times New Roman" w:cs="Times New Roman"/>
          <w:lang w:eastAsia="ru-RU"/>
        </w:rPr>
        <w:t>і в Україну лише 817 000 доз вакцин, що вистачить для 1</w:t>
      </w:r>
      <w:r w:rsidRPr="00B448C6">
        <w:rPr>
          <w:rFonts w:ascii="Times New Roman" w:eastAsia=".SFNSText-Regular" w:hAnsi="Times New Roman" w:cs="Times New Roman"/>
          <w:lang w:eastAsia="ru-RU"/>
        </w:rPr>
        <w:t>% українців</w:t>
      </w:r>
      <w:r w:rsidR="00C52A71" w:rsidRPr="00B448C6">
        <w:rPr>
          <w:rFonts w:ascii="Times New Roman" w:eastAsia=".SFNSText-Regular" w:hAnsi="Times New Roman" w:cs="Times New Roman"/>
          <w:lang w:eastAsia="ru-RU"/>
        </w:rPr>
        <w:t xml:space="preserve"> – при цьому, що важливо, лише для першої дози</w:t>
      </w:r>
      <w:r w:rsidRPr="00B448C6">
        <w:rPr>
          <w:rFonts w:ascii="Times New Roman" w:eastAsia=".SFNSText-Regular" w:hAnsi="Times New Roman" w:cs="Times New Roman"/>
          <w:lang w:eastAsia="ru-RU"/>
        </w:rPr>
        <w:t xml:space="preserve">. </w:t>
      </w:r>
      <w:r w:rsidR="00C52A71" w:rsidRPr="00B448C6">
        <w:rPr>
          <w:rFonts w:ascii="Times New Roman" w:eastAsia=".SFNSText-Regular" w:hAnsi="Times New Roman" w:cs="Times New Roman"/>
          <w:lang w:eastAsia="ru-RU"/>
        </w:rPr>
        <w:t xml:space="preserve">Всі ввезені в </w:t>
      </w:r>
      <w:r w:rsidR="006A060E">
        <w:rPr>
          <w:rFonts w:ascii="Times New Roman" w:eastAsia=".SFNSText-Regular" w:hAnsi="Times New Roman" w:cs="Times New Roman"/>
          <w:lang w:eastAsia="ru-RU"/>
        </w:rPr>
        <w:t xml:space="preserve">Україну вакцини є </w:t>
      </w:r>
      <w:proofErr w:type="spellStart"/>
      <w:r w:rsidR="006A060E">
        <w:rPr>
          <w:rFonts w:ascii="Times New Roman" w:eastAsia=".SFNSText-Regular" w:hAnsi="Times New Roman" w:cs="Times New Roman"/>
          <w:lang w:eastAsia="ru-RU"/>
        </w:rPr>
        <w:t>дводозовими</w:t>
      </w:r>
      <w:proofErr w:type="spellEnd"/>
      <w:r w:rsidR="006A060E">
        <w:rPr>
          <w:rFonts w:ascii="Times New Roman" w:eastAsia=".SFNSText-Regular" w:hAnsi="Times New Roman" w:cs="Times New Roman"/>
          <w:lang w:eastAsia="ru-RU"/>
        </w:rPr>
        <w:t xml:space="preserve">, </w:t>
      </w:r>
      <w:r w:rsidR="00C52A71" w:rsidRPr="00B448C6">
        <w:rPr>
          <w:rFonts w:ascii="Times New Roman" w:eastAsia=".SFNSText-Regular" w:hAnsi="Times New Roman" w:cs="Times New Roman"/>
          <w:lang w:eastAsia="ru-RU"/>
        </w:rPr>
        <w:t>тому п</w:t>
      </w:r>
      <w:r w:rsidR="007C552A" w:rsidRPr="00B448C6">
        <w:rPr>
          <w:rFonts w:ascii="Times New Roman" w:eastAsia=".SFNSText-Regular" w:hAnsi="Times New Roman" w:cs="Times New Roman"/>
          <w:lang w:eastAsia="ru-RU"/>
        </w:rPr>
        <w:t>ри такій статистиці</w:t>
      </w:r>
      <w:r w:rsidR="00C52A71" w:rsidRPr="00B448C6">
        <w:rPr>
          <w:rFonts w:ascii="Times New Roman" w:eastAsia=".SFNSText-Regular" w:hAnsi="Times New Roman" w:cs="Times New Roman"/>
          <w:lang w:eastAsia="ru-RU"/>
        </w:rPr>
        <w:t xml:space="preserve"> </w:t>
      </w:r>
      <w:proofErr w:type="spellStart"/>
      <w:r w:rsidR="00C52A71" w:rsidRPr="00B448C6">
        <w:rPr>
          <w:rFonts w:ascii="Times New Roman" w:eastAsia=".SFNSText-Regular" w:hAnsi="Times New Roman" w:cs="Times New Roman"/>
          <w:lang w:eastAsia="ru-RU"/>
        </w:rPr>
        <w:t>закупівель</w:t>
      </w:r>
      <w:proofErr w:type="spellEnd"/>
      <w:r w:rsidR="007C552A" w:rsidRPr="00B448C6">
        <w:rPr>
          <w:rFonts w:ascii="Times New Roman" w:eastAsia=".SFNSText-Regular" w:hAnsi="Times New Roman" w:cs="Times New Roman"/>
          <w:lang w:eastAsia="ru-RU"/>
        </w:rPr>
        <w:t xml:space="preserve"> українці не розуміють, коли та в який спосіб влада зможе забезпечити </w:t>
      </w:r>
      <w:r w:rsidR="00C52A71" w:rsidRPr="00B448C6">
        <w:rPr>
          <w:rFonts w:ascii="Times New Roman" w:eastAsia=".SFNSText-Regular" w:hAnsi="Times New Roman" w:cs="Times New Roman"/>
          <w:lang w:eastAsia="ru-RU"/>
        </w:rPr>
        <w:t>їм другу</w:t>
      </w:r>
      <w:r w:rsidR="007C552A" w:rsidRPr="00B448C6">
        <w:rPr>
          <w:rFonts w:ascii="Times New Roman" w:eastAsia=".SFNSText-Regular" w:hAnsi="Times New Roman" w:cs="Times New Roman"/>
          <w:lang w:eastAsia="ru-RU"/>
        </w:rPr>
        <w:t xml:space="preserve"> дозу вакцини тим, хто отрим</w:t>
      </w:r>
      <w:r w:rsidR="00C52A71" w:rsidRPr="00B448C6">
        <w:rPr>
          <w:rFonts w:ascii="Times New Roman" w:eastAsia=".SFNSText-Regular" w:hAnsi="Times New Roman" w:cs="Times New Roman"/>
          <w:lang w:eastAsia="ru-RU"/>
        </w:rPr>
        <w:t>а</w:t>
      </w:r>
      <w:r w:rsidR="007C552A" w:rsidRPr="00B448C6">
        <w:rPr>
          <w:rFonts w:ascii="Times New Roman" w:eastAsia=".SFNSText-Regular" w:hAnsi="Times New Roman" w:cs="Times New Roman"/>
          <w:lang w:eastAsia="ru-RU"/>
        </w:rPr>
        <w:t>в її перший раз.</w:t>
      </w:r>
    </w:p>
    <w:p w:rsidR="00F73E91" w:rsidRPr="00B448C6" w:rsidRDefault="00F73E91" w:rsidP="00275B92">
      <w:pPr>
        <w:ind w:firstLine="567"/>
        <w:jc w:val="both"/>
        <w:rPr>
          <w:rFonts w:ascii="Times New Roman" w:eastAsia=".SFNSText-Regular" w:hAnsi="Times New Roman" w:cs="Times New Roman"/>
          <w:lang w:eastAsia="ru-RU"/>
        </w:rPr>
      </w:pPr>
      <w:r w:rsidRPr="00B448C6">
        <w:rPr>
          <w:rFonts w:ascii="Times New Roman" w:eastAsia=".SFNSText-Regular" w:hAnsi="Times New Roman" w:cs="Times New Roman"/>
          <w:lang w:eastAsia="ru-RU"/>
        </w:rPr>
        <w:t xml:space="preserve">Такі низькі темпи вакцинації є смертельно небезпечними для багатьох людей, які можуть захворіти новими, більш агресивними штамами вірусу. За даними </w:t>
      </w:r>
      <w:proofErr w:type="spellStart"/>
      <w:r w:rsidRPr="00B448C6">
        <w:rPr>
          <w:rFonts w:ascii="Times New Roman" w:eastAsia=".SFNSText-Regular" w:hAnsi="Times New Roman" w:cs="Times New Roman"/>
          <w:lang w:eastAsia="ru-RU"/>
        </w:rPr>
        <w:t>Держстату</w:t>
      </w:r>
      <w:proofErr w:type="spellEnd"/>
      <w:r w:rsidRPr="00B448C6">
        <w:rPr>
          <w:rFonts w:ascii="Times New Roman" w:eastAsia=".SFNSText-Regular" w:hAnsi="Times New Roman" w:cs="Times New Roman"/>
          <w:lang w:eastAsia="ru-RU"/>
        </w:rPr>
        <w:t xml:space="preserve"> у січні 2021 року смертність перевищила смертність рік тому на 7,5%, що може свідчити про прихований розвиток пандемії, адже за офіційними даними МОЗ смертність від ковід</w:t>
      </w:r>
      <w:r w:rsidR="00C52A71" w:rsidRPr="00B448C6">
        <w:rPr>
          <w:rFonts w:ascii="Times New Roman" w:eastAsia=".SFNSText-Regular" w:hAnsi="Times New Roman" w:cs="Times New Roman"/>
          <w:lang w:eastAsia="ru-RU"/>
        </w:rPr>
        <w:t>-19</w:t>
      </w:r>
      <w:r w:rsidRPr="00B448C6">
        <w:rPr>
          <w:rFonts w:ascii="Times New Roman" w:eastAsia=".SFNSText-Regular" w:hAnsi="Times New Roman" w:cs="Times New Roman"/>
          <w:lang w:eastAsia="ru-RU"/>
        </w:rPr>
        <w:t xml:space="preserve"> менша. </w:t>
      </w:r>
    </w:p>
    <w:p w:rsidR="00F73E91" w:rsidRPr="00B448C6" w:rsidRDefault="00F73E91" w:rsidP="00275B92">
      <w:pPr>
        <w:ind w:firstLine="567"/>
        <w:jc w:val="both"/>
        <w:rPr>
          <w:rFonts w:ascii="Times New Roman" w:eastAsia=".SFNSText-Regular" w:hAnsi="Times New Roman" w:cs="Times New Roman"/>
          <w:lang w:eastAsia="ru-RU"/>
        </w:rPr>
      </w:pPr>
      <w:r w:rsidRPr="00B448C6">
        <w:rPr>
          <w:rFonts w:ascii="Times New Roman" w:eastAsia=".SFNSText-Regular" w:hAnsi="Times New Roman" w:cs="Times New Roman"/>
          <w:lang w:eastAsia="ru-RU"/>
        </w:rPr>
        <w:t>В більшості країн світу, де розпочалася своєчасна вакцинація, темпи розповсюдження хвороби значно впали.</w:t>
      </w:r>
    </w:p>
    <w:p w:rsidR="00F73E91" w:rsidRPr="00B448C6" w:rsidRDefault="00F73E91" w:rsidP="00275B92">
      <w:pPr>
        <w:ind w:firstLine="567"/>
        <w:jc w:val="both"/>
        <w:rPr>
          <w:rFonts w:ascii="Times New Roman" w:eastAsia=".SFNSText-Regular" w:hAnsi="Times New Roman" w:cs="Times New Roman"/>
          <w:lang w:eastAsia="ru-RU"/>
        </w:rPr>
      </w:pPr>
      <w:r w:rsidRPr="00B448C6">
        <w:rPr>
          <w:rFonts w:ascii="Times New Roman" w:eastAsia=".SFNSText-Regular" w:hAnsi="Times New Roman" w:cs="Times New Roman"/>
          <w:lang w:eastAsia="ru-RU"/>
        </w:rPr>
        <w:t xml:space="preserve">Крім того дуже лякає той факт, що процес обладнання киснем ліжок в лікарнях на сьогоднішній день де-факто зупинився. Також виникають </w:t>
      </w:r>
      <w:proofErr w:type="spellStart"/>
      <w:r w:rsidRPr="00B448C6">
        <w:rPr>
          <w:rFonts w:ascii="Times New Roman" w:eastAsia=".SFNSText-Regular" w:hAnsi="Times New Roman" w:cs="Times New Roman"/>
          <w:lang w:eastAsia="ru-RU"/>
        </w:rPr>
        <w:t>збої</w:t>
      </w:r>
      <w:proofErr w:type="spellEnd"/>
      <w:r w:rsidRPr="00B448C6">
        <w:rPr>
          <w:rFonts w:ascii="Times New Roman" w:eastAsia=".SFNSText-Regular" w:hAnsi="Times New Roman" w:cs="Times New Roman"/>
          <w:lang w:eastAsia="ru-RU"/>
        </w:rPr>
        <w:t xml:space="preserve"> з поставками медичного кисню до тих лікарень, де такі ліжка створені. </w:t>
      </w:r>
    </w:p>
    <w:p w:rsidR="00F73E91" w:rsidRPr="00B448C6" w:rsidRDefault="00F73E91" w:rsidP="00275B92">
      <w:pPr>
        <w:ind w:firstLine="567"/>
        <w:jc w:val="both"/>
        <w:rPr>
          <w:rFonts w:ascii="Times New Roman" w:eastAsia=".SFNSText-Regular" w:hAnsi="Times New Roman" w:cs="Times New Roman"/>
          <w:i/>
          <w:iCs/>
          <w:lang w:eastAsia="ru-RU"/>
        </w:rPr>
      </w:pPr>
      <w:r w:rsidRPr="00B448C6">
        <w:rPr>
          <w:rFonts w:ascii="Times New Roman" w:eastAsia=".SFNSText-Regular" w:hAnsi="Times New Roman" w:cs="Times New Roman"/>
          <w:lang w:eastAsia="ru-RU"/>
        </w:rPr>
        <w:t xml:space="preserve">Відбуваються затримки з боку </w:t>
      </w:r>
      <w:r w:rsidRPr="00B448C6">
        <w:rPr>
          <w:rFonts w:ascii="Times New Roman" w:hAnsi="Times New Roman" w:cs="Times New Roman"/>
          <w:shd w:val="clear" w:color="auto" w:fill="FFFFFF"/>
        </w:rPr>
        <w:t xml:space="preserve">Національної служби здоров’я України виплат </w:t>
      </w:r>
      <w:r w:rsidRPr="00B448C6">
        <w:rPr>
          <w:rFonts w:ascii="Times New Roman" w:eastAsia=".SFNSText-Regular" w:hAnsi="Times New Roman" w:cs="Times New Roman"/>
          <w:lang w:eastAsia="ru-RU"/>
        </w:rPr>
        <w:t>лікарня</w:t>
      </w:r>
      <w:r w:rsidR="00412FC9" w:rsidRPr="00B448C6">
        <w:rPr>
          <w:rFonts w:ascii="Times New Roman" w:eastAsia=".SFNSText-Regular" w:hAnsi="Times New Roman" w:cs="Times New Roman"/>
          <w:lang w:eastAsia="ru-RU"/>
        </w:rPr>
        <w:t>м за лікування пацієнтів з ковід</w:t>
      </w:r>
      <w:r w:rsidRPr="00B448C6">
        <w:rPr>
          <w:rFonts w:ascii="Times New Roman" w:eastAsia=".SFNSText-Regular" w:hAnsi="Times New Roman" w:cs="Times New Roman"/>
          <w:lang w:eastAsia="ru-RU"/>
        </w:rPr>
        <w:t>-19.</w:t>
      </w:r>
      <w:r w:rsidR="00412FC9" w:rsidRPr="00B448C6">
        <w:rPr>
          <w:rFonts w:ascii="Times New Roman" w:eastAsia=".SFNSText-Regular" w:hAnsi="Times New Roman" w:cs="Times New Roman"/>
          <w:lang w:eastAsia="ru-RU"/>
        </w:rPr>
        <w:t xml:space="preserve"> Ч</w:t>
      </w:r>
      <w:r w:rsidRPr="00B448C6">
        <w:rPr>
          <w:rStyle w:val="a3"/>
          <w:rFonts w:ascii="Times New Roman" w:hAnsi="Times New Roman" w:cs="Times New Roman"/>
          <w:i w:val="0"/>
          <w:bdr w:val="none" w:sz="0" w:space="0" w:color="auto" w:frame="1"/>
          <w:shd w:val="clear" w:color="auto" w:fill="FFFFFF"/>
        </w:rPr>
        <w:t>ерез невчасну виплату заробітної плати може мати місце масове звільнення висококваліфікованих медичних працівників</w:t>
      </w:r>
      <w:r w:rsidRPr="00B448C6">
        <w:rPr>
          <w:rFonts w:ascii="Times New Roman" w:eastAsia=".SFNSText-Regular" w:hAnsi="Times New Roman" w:cs="Times New Roman"/>
          <w:i/>
          <w:iCs/>
          <w:lang w:eastAsia="ru-RU"/>
        </w:rPr>
        <w:t xml:space="preserve">. </w:t>
      </w:r>
    </w:p>
    <w:p w:rsidR="005368CC" w:rsidRPr="00B448C6" w:rsidRDefault="005368CC" w:rsidP="00275B92">
      <w:pPr>
        <w:ind w:firstLine="567"/>
        <w:jc w:val="both"/>
        <w:rPr>
          <w:rStyle w:val="a3"/>
          <w:rFonts w:ascii="Times New Roman" w:hAnsi="Times New Roman" w:cs="Times New Roman"/>
          <w:i w:val="0"/>
          <w:bdr w:val="none" w:sz="0" w:space="0" w:color="auto" w:frame="1"/>
          <w:shd w:val="clear" w:color="auto" w:fill="FFFFFF"/>
        </w:rPr>
      </w:pPr>
      <w:r w:rsidRPr="00B448C6">
        <w:rPr>
          <w:rStyle w:val="a3"/>
          <w:rFonts w:ascii="Times New Roman" w:hAnsi="Times New Roman" w:cs="Times New Roman"/>
          <w:i w:val="0"/>
          <w:bdr w:val="none" w:sz="0" w:space="0" w:color="auto" w:frame="1"/>
          <w:shd w:val="clear" w:color="auto" w:fill="FFFFFF"/>
        </w:rPr>
        <w:t xml:space="preserve">Не врегульовано на державному рівні питання доплати за роботу з </w:t>
      </w:r>
      <w:proofErr w:type="spellStart"/>
      <w:r w:rsidRPr="00B448C6">
        <w:rPr>
          <w:rStyle w:val="a3"/>
          <w:rFonts w:ascii="Times New Roman" w:hAnsi="Times New Roman" w:cs="Times New Roman"/>
          <w:i w:val="0"/>
          <w:bdr w:val="none" w:sz="0" w:space="0" w:color="auto" w:frame="1"/>
          <w:shd w:val="clear" w:color="auto" w:fill="FFFFFF"/>
        </w:rPr>
        <w:t>ковідними</w:t>
      </w:r>
      <w:proofErr w:type="spellEnd"/>
      <w:r w:rsidRPr="00B448C6">
        <w:rPr>
          <w:rStyle w:val="a3"/>
          <w:rFonts w:ascii="Times New Roman" w:hAnsi="Times New Roman" w:cs="Times New Roman"/>
          <w:i w:val="0"/>
          <w:bdr w:val="none" w:sz="0" w:space="0" w:color="auto" w:frame="1"/>
          <w:shd w:val="clear" w:color="auto" w:fill="FFFFFF"/>
        </w:rPr>
        <w:t xml:space="preserve"> хворими для сімейних лікарів, які беруть на себе перший удар.</w:t>
      </w:r>
    </w:p>
    <w:p w:rsidR="00F73E91" w:rsidRPr="00B448C6" w:rsidRDefault="00F73E91" w:rsidP="00275B92">
      <w:pPr>
        <w:ind w:firstLine="567"/>
        <w:jc w:val="both"/>
        <w:rPr>
          <w:rStyle w:val="a3"/>
          <w:rFonts w:ascii="Times New Roman" w:hAnsi="Times New Roman" w:cs="Times New Roman"/>
          <w:i w:val="0"/>
          <w:iCs w:val="0"/>
          <w:bdr w:val="none" w:sz="0" w:space="0" w:color="auto" w:frame="1"/>
        </w:rPr>
      </w:pPr>
      <w:r w:rsidRPr="00B448C6">
        <w:rPr>
          <w:rStyle w:val="a3"/>
          <w:rFonts w:ascii="Times New Roman" w:hAnsi="Times New Roman" w:cs="Times New Roman"/>
          <w:i w:val="0"/>
          <w:bdr w:val="none" w:sz="0" w:space="0" w:color="auto" w:frame="1"/>
          <w:shd w:val="clear" w:color="auto" w:fill="FFFFFF"/>
        </w:rPr>
        <w:t xml:space="preserve">В той же час </w:t>
      </w:r>
      <w:r w:rsidR="00F059C0">
        <w:rPr>
          <w:rStyle w:val="a3"/>
          <w:rFonts w:ascii="Times New Roman" w:hAnsi="Times New Roman" w:cs="Times New Roman"/>
          <w:i w:val="0"/>
          <w:bdr w:val="none" w:sz="0" w:space="0" w:color="auto" w:frame="1"/>
          <w:shd w:val="clear" w:color="auto" w:fill="FFFFFF"/>
        </w:rPr>
        <w:t>у</w:t>
      </w:r>
      <w:r w:rsidRPr="00B448C6">
        <w:rPr>
          <w:rStyle w:val="a3"/>
          <w:rFonts w:ascii="Times New Roman" w:hAnsi="Times New Roman" w:cs="Times New Roman"/>
          <w:i w:val="0"/>
          <w:bdr w:val="none" w:sz="0" w:space="0" w:color="auto" w:frame="1"/>
          <w:shd w:val="clear" w:color="auto" w:fill="FFFFFF"/>
        </w:rPr>
        <w:t xml:space="preserve">ряд всю відповідальність за поширення пандемії та вкрай низькі темпи вакцинації намагається перекласти на місцеву владу, хоча </w:t>
      </w:r>
      <w:r w:rsidRPr="00B448C6">
        <w:rPr>
          <w:rStyle w:val="a3"/>
          <w:rFonts w:ascii="Times New Roman" w:hAnsi="Times New Roman" w:cs="Times New Roman"/>
          <w:i w:val="0"/>
          <w:bdr w:val="none" w:sz="0" w:space="0" w:color="auto" w:frame="1"/>
        </w:rPr>
        <w:t>Європарламент в своїй резолюції закликає Україну негайно подолати корупцію, яка продовжує існувати у сфері охорони здоров’я, особливо в Міністерстві охорони здоров’я</w:t>
      </w:r>
      <w:r w:rsidR="00C66BBF">
        <w:rPr>
          <w:rStyle w:val="a3"/>
          <w:rFonts w:ascii="Times New Roman" w:hAnsi="Times New Roman" w:cs="Times New Roman"/>
          <w:i w:val="0"/>
          <w:bdr w:val="none" w:sz="0" w:space="0" w:color="auto" w:frame="1"/>
        </w:rPr>
        <w:t>,</w:t>
      </w:r>
      <w:r w:rsidRPr="00B448C6">
        <w:rPr>
          <w:rStyle w:val="a3"/>
          <w:rFonts w:ascii="Times New Roman" w:hAnsi="Times New Roman" w:cs="Times New Roman"/>
          <w:i w:val="0"/>
          <w:bdr w:val="none" w:sz="0" w:space="0" w:color="auto" w:frame="1"/>
        </w:rPr>
        <w:t xml:space="preserve"> та ефективно розслідувати всі факти корупції, зокрема, при закупівлі медичного обладнання і вакцин для ковід-19. </w:t>
      </w:r>
    </w:p>
    <w:p w:rsidR="00F73E91" w:rsidRPr="00B448C6" w:rsidRDefault="00F73E91" w:rsidP="00275B92">
      <w:pPr>
        <w:ind w:firstLine="567"/>
        <w:jc w:val="both"/>
        <w:rPr>
          <w:rStyle w:val="a3"/>
          <w:rFonts w:ascii="Times New Roman" w:hAnsi="Times New Roman" w:cs="Times New Roman"/>
          <w:i w:val="0"/>
          <w:iCs w:val="0"/>
          <w:bdr w:val="none" w:sz="0" w:space="0" w:color="auto" w:frame="1"/>
        </w:rPr>
      </w:pPr>
      <w:r w:rsidRPr="00B448C6">
        <w:rPr>
          <w:rStyle w:val="a3"/>
          <w:rFonts w:ascii="Times New Roman" w:hAnsi="Times New Roman" w:cs="Times New Roman"/>
          <w:i w:val="0"/>
          <w:bdr w:val="none" w:sz="0" w:space="0" w:color="auto" w:frame="1"/>
        </w:rPr>
        <w:lastRenderedPageBreak/>
        <w:t>Фактичне ігнорування приписів законодавства щодо належного соціального забезпечення медичних працівників, залучених до ліквідації епідемії та лікуванні хворих на COVID-19</w:t>
      </w:r>
      <w:r w:rsidR="00E11FE3">
        <w:rPr>
          <w:rStyle w:val="a3"/>
          <w:rFonts w:ascii="Times New Roman" w:hAnsi="Times New Roman" w:cs="Times New Roman"/>
          <w:i w:val="0"/>
          <w:bdr w:val="none" w:sz="0" w:space="0" w:color="auto" w:frame="1"/>
        </w:rPr>
        <w:t>,</w:t>
      </w:r>
      <w:r w:rsidRPr="00B448C6">
        <w:rPr>
          <w:rStyle w:val="a3"/>
          <w:rFonts w:ascii="Times New Roman" w:hAnsi="Times New Roman" w:cs="Times New Roman"/>
          <w:i w:val="0"/>
          <w:bdr w:val="none" w:sz="0" w:space="0" w:color="auto" w:frame="1"/>
        </w:rPr>
        <w:t xml:space="preserve"> лише загострюють соціальну напругу в суспільстві, а медики залишаються незахищеними та соціально вразливими. </w:t>
      </w:r>
    </w:p>
    <w:p w:rsidR="00F73E91" w:rsidRPr="00B448C6" w:rsidRDefault="00F73E91" w:rsidP="00275B92">
      <w:pPr>
        <w:ind w:firstLine="567"/>
        <w:jc w:val="both"/>
        <w:rPr>
          <w:rStyle w:val="a3"/>
          <w:rFonts w:ascii="Times New Roman" w:hAnsi="Times New Roman" w:cs="Times New Roman"/>
          <w:i w:val="0"/>
          <w:iCs w:val="0"/>
          <w:bdr w:val="none" w:sz="0" w:space="0" w:color="auto" w:frame="1"/>
        </w:rPr>
      </w:pPr>
      <w:r w:rsidRPr="00B448C6">
        <w:rPr>
          <w:rStyle w:val="a3"/>
          <w:rFonts w:ascii="Times New Roman" w:hAnsi="Times New Roman" w:cs="Times New Roman"/>
          <w:i w:val="0"/>
          <w:bdr w:val="none" w:sz="0" w:space="0" w:color="auto" w:frame="1"/>
        </w:rPr>
        <w:t>Усе це негативно позначається на спроможності медичної галузі ефективно протидіяти поширенню пандемії, підриває авторитет державної влади, поширює зневіру в суспільстві.  </w:t>
      </w:r>
    </w:p>
    <w:p w:rsidR="00F73E91" w:rsidRPr="00B448C6" w:rsidRDefault="00F73E91" w:rsidP="00275B92">
      <w:pPr>
        <w:ind w:firstLine="567"/>
        <w:jc w:val="both"/>
        <w:rPr>
          <w:rStyle w:val="a3"/>
          <w:rFonts w:ascii="Times New Roman" w:hAnsi="Times New Roman" w:cs="Times New Roman"/>
          <w:i w:val="0"/>
          <w:iCs w:val="0"/>
          <w:bdr w:val="none" w:sz="0" w:space="0" w:color="auto" w:frame="1"/>
        </w:rPr>
      </w:pPr>
      <w:r w:rsidRPr="00B448C6">
        <w:rPr>
          <w:rStyle w:val="a3"/>
          <w:rFonts w:ascii="Times New Roman" w:hAnsi="Times New Roman" w:cs="Times New Roman"/>
          <w:i w:val="0"/>
          <w:bdr w:val="none" w:sz="0" w:space="0" w:color="auto" w:frame="1"/>
        </w:rPr>
        <w:t>Реакція Уряду на ці проблеми має бути невідкладн</w:t>
      </w:r>
      <w:r w:rsidR="00F64484">
        <w:rPr>
          <w:rStyle w:val="a3"/>
          <w:rFonts w:ascii="Times New Roman" w:hAnsi="Times New Roman" w:cs="Times New Roman"/>
          <w:i w:val="0"/>
          <w:bdr w:val="none" w:sz="0" w:space="0" w:color="auto" w:frame="1"/>
        </w:rPr>
        <w:t>ою</w:t>
      </w:r>
      <w:r w:rsidRPr="00B448C6">
        <w:rPr>
          <w:rStyle w:val="a3"/>
          <w:rFonts w:ascii="Times New Roman" w:hAnsi="Times New Roman" w:cs="Times New Roman"/>
          <w:i w:val="0"/>
          <w:bdr w:val="none" w:sz="0" w:space="0" w:color="auto" w:frame="1"/>
        </w:rPr>
        <w:t xml:space="preserve">. </w:t>
      </w:r>
    </w:p>
    <w:p w:rsidR="00C04543" w:rsidRPr="00B448C6" w:rsidRDefault="00F73E91" w:rsidP="00275B92">
      <w:pPr>
        <w:ind w:firstLine="567"/>
        <w:jc w:val="both"/>
        <w:rPr>
          <w:rFonts w:ascii="Times New Roman" w:eastAsia=".SFNSText-Regular" w:hAnsi="Times New Roman" w:cs="Times New Roman"/>
          <w:lang w:eastAsia="ru-RU"/>
        </w:rPr>
      </w:pPr>
      <w:r w:rsidRPr="00B448C6">
        <w:rPr>
          <w:rFonts w:ascii="Times New Roman" w:eastAsia=".SFNSText-Regular" w:hAnsi="Times New Roman" w:cs="Times New Roman"/>
          <w:lang w:eastAsia="ru-RU"/>
        </w:rPr>
        <w:t xml:space="preserve">У зв’язку з цим </w:t>
      </w:r>
      <w:r w:rsidR="00C04543" w:rsidRPr="00B448C6">
        <w:rPr>
          <w:rFonts w:ascii="Times New Roman" w:eastAsia=".SFNSText-Regular" w:hAnsi="Times New Roman" w:cs="Times New Roman"/>
          <w:lang w:eastAsia="ru-RU"/>
        </w:rPr>
        <w:t>депутати Хмельницької міської ради вважають за необхідне т</w:t>
      </w:r>
      <w:r w:rsidRPr="00B448C6">
        <w:rPr>
          <w:rFonts w:ascii="Times New Roman" w:eastAsia=".SFNSText-Regular" w:hAnsi="Times New Roman" w:cs="Times New Roman"/>
          <w:lang w:eastAsia="ru-RU"/>
        </w:rPr>
        <w:t>ермінов</w:t>
      </w:r>
      <w:r w:rsidR="00C04543" w:rsidRPr="00B448C6">
        <w:rPr>
          <w:rFonts w:ascii="Times New Roman" w:eastAsia=".SFNSText-Regular" w:hAnsi="Times New Roman" w:cs="Times New Roman"/>
          <w:lang w:eastAsia="ru-RU"/>
        </w:rPr>
        <w:t>о</w:t>
      </w:r>
      <w:r w:rsidRPr="00B448C6">
        <w:rPr>
          <w:rFonts w:ascii="Times New Roman" w:eastAsia=".SFNSText-Regular" w:hAnsi="Times New Roman" w:cs="Times New Roman"/>
          <w:lang w:eastAsia="ru-RU"/>
        </w:rPr>
        <w:t xml:space="preserve"> звернути увагу </w:t>
      </w:r>
      <w:r w:rsidR="00C04543" w:rsidRPr="00B448C6">
        <w:rPr>
          <w:rFonts w:ascii="Times New Roman" w:eastAsia=".SFNSText-Regular" w:hAnsi="Times New Roman" w:cs="Times New Roman"/>
          <w:lang w:eastAsia="ru-RU"/>
        </w:rPr>
        <w:t>центральної влади</w:t>
      </w:r>
      <w:r w:rsidR="00412FC9" w:rsidRPr="00B448C6">
        <w:rPr>
          <w:rFonts w:ascii="Times New Roman" w:eastAsia=".SFNSText-Regular" w:hAnsi="Times New Roman" w:cs="Times New Roman"/>
          <w:lang w:eastAsia="ru-RU"/>
        </w:rPr>
        <w:t xml:space="preserve"> та забезпечити прийняття невідкладних рішень щодо</w:t>
      </w:r>
      <w:r w:rsidR="00C04543" w:rsidRPr="00B448C6">
        <w:rPr>
          <w:rFonts w:ascii="Times New Roman" w:eastAsia=".SFNSText-Regular" w:hAnsi="Times New Roman" w:cs="Times New Roman"/>
          <w:lang w:eastAsia="ru-RU"/>
        </w:rPr>
        <w:t>:</w:t>
      </w:r>
    </w:p>
    <w:p w:rsidR="00412FC9" w:rsidRPr="00B448C6" w:rsidRDefault="00412FC9" w:rsidP="00275B92">
      <w:pPr>
        <w:pStyle w:val="a4"/>
        <w:numPr>
          <w:ilvl w:val="0"/>
          <w:numId w:val="1"/>
        </w:numPr>
        <w:ind w:left="851"/>
        <w:jc w:val="both"/>
        <w:rPr>
          <w:rFonts w:ascii="Times New Roman" w:eastAsia=".SFNSText-Regular" w:hAnsi="Times New Roman" w:cs="Times New Roman"/>
          <w:lang w:eastAsia="ru-RU"/>
        </w:rPr>
      </w:pPr>
      <w:r w:rsidRPr="00B448C6">
        <w:rPr>
          <w:rFonts w:ascii="Times New Roman" w:eastAsia=".SFNSText-Regular" w:hAnsi="Times New Roman" w:cs="Times New Roman"/>
          <w:lang w:eastAsia="ru-RU"/>
        </w:rPr>
        <w:t xml:space="preserve">регулювання питання доплат за роботу з </w:t>
      </w:r>
      <w:proofErr w:type="spellStart"/>
      <w:r w:rsidRPr="00B448C6">
        <w:rPr>
          <w:rFonts w:ascii="Times New Roman" w:eastAsia=".SFNSText-Regular" w:hAnsi="Times New Roman" w:cs="Times New Roman"/>
          <w:lang w:eastAsia="ru-RU"/>
        </w:rPr>
        <w:t>ковідними</w:t>
      </w:r>
      <w:proofErr w:type="spellEnd"/>
      <w:r w:rsidRPr="00B448C6">
        <w:rPr>
          <w:rFonts w:ascii="Times New Roman" w:eastAsia=".SFNSText-Regular" w:hAnsi="Times New Roman" w:cs="Times New Roman"/>
          <w:lang w:eastAsia="ru-RU"/>
        </w:rPr>
        <w:t xml:space="preserve"> хворими для сімейних лікарів</w:t>
      </w:r>
      <w:r w:rsidR="00B168EC">
        <w:rPr>
          <w:rFonts w:ascii="Times New Roman" w:eastAsia=".SFNSText-Regular" w:hAnsi="Times New Roman" w:cs="Times New Roman"/>
          <w:lang w:eastAsia="ru-RU"/>
        </w:rPr>
        <w:t>;</w:t>
      </w:r>
    </w:p>
    <w:p w:rsidR="00412FC9" w:rsidRPr="00B448C6" w:rsidRDefault="00F73E91" w:rsidP="00275B92">
      <w:pPr>
        <w:pStyle w:val="a4"/>
        <w:numPr>
          <w:ilvl w:val="0"/>
          <w:numId w:val="1"/>
        </w:numPr>
        <w:ind w:left="851"/>
        <w:jc w:val="both"/>
        <w:rPr>
          <w:rFonts w:ascii="Times New Roman" w:eastAsia=".SFNSText-Regular" w:hAnsi="Times New Roman" w:cs="Times New Roman"/>
          <w:lang w:eastAsia="ru-RU"/>
        </w:rPr>
      </w:pPr>
      <w:r w:rsidRPr="00B448C6">
        <w:rPr>
          <w:rFonts w:ascii="Times New Roman" w:eastAsia=".SFNSText-Regular" w:hAnsi="Times New Roman" w:cs="Times New Roman"/>
          <w:lang w:eastAsia="ru-RU"/>
        </w:rPr>
        <w:t>забезпеченість лікарень</w:t>
      </w:r>
      <w:r w:rsidR="00412FC9" w:rsidRPr="00B448C6">
        <w:rPr>
          <w:rFonts w:ascii="Times New Roman" w:eastAsia=".SFNSText-Regular" w:hAnsi="Times New Roman" w:cs="Times New Roman"/>
          <w:lang w:eastAsia="ru-RU"/>
        </w:rPr>
        <w:t xml:space="preserve"> киснем</w:t>
      </w:r>
      <w:r w:rsidR="00B168EC">
        <w:rPr>
          <w:rFonts w:ascii="Times New Roman" w:eastAsia=".SFNSText-Regular" w:hAnsi="Times New Roman" w:cs="Times New Roman"/>
          <w:lang w:eastAsia="ru-RU"/>
        </w:rPr>
        <w:t>;</w:t>
      </w:r>
      <w:r w:rsidRPr="00B448C6">
        <w:rPr>
          <w:rFonts w:ascii="Times New Roman" w:eastAsia=".SFNSText-Regular" w:hAnsi="Times New Roman" w:cs="Times New Roman"/>
          <w:lang w:eastAsia="ru-RU"/>
        </w:rPr>
        <w:t xml:space="preserve"> </w:t>
      </w:r>
    </w:p>
    <w:p w:rsidR="00412FC9" w:rsidRPr="00B448C6" w:rsidRDefault="00F73E91" w:rsidP="00275B92">
      <w:pPr>
        <w:pStyle w:val="a4"/>
        <w:numPr>
          <w:ilvl w:val="0"/>
          <w:numId w:val="1"/>
        </w:numPr>
        <w:ind w:left="851"/>
        <w:jc w:val="both"/>
        <w:rPr>
          <w:rFonts w:ascii="Times New Roman" w:eastAsia=".SFNSText-Regular" w:hAnsi="Times New Roman" w:cs="Times New Roman"/>
          <w:lang w:eastAsia="ru-RU"/>
        </w:rPr>
      </w:pPr>
      <w:r w:rsidRPr="00B448C6">
        <w:rPr>
          <w:rFonts w:ascii="Times New Roman" w:eastAsia=".SFNSText-Regular" w:hAnsi="Times New Roman" w:cs="Times New Roman"/>
          <w:lang w:eastAsia="ru-RU"/>
        </w:rPr>
        <w:t>належне соціальне забезпечення медичних працівників, залучених до ліквідації епідемії та лікування хворих на COVID-19</w:t>
      </w:r>
      <w:r w:rsidR="00B168EC">
        <w:rPr>
          <w:rFonts w:ascii="Times New Roman" w:eastAsia=".SFNSText-Regular" w:hAnsi="Times New Roman" w:cs="Times New Roman"/>
          <w:lang w:eastAsia="ru-RU"/>
        </w:rPr>
        <w:t>;</w:t>
      </w:r>
      <w:r w:rsidRPr="00B448C6">
        <w:rPr>
          <w:rFonts w:ascii="Times New Roman" w:eastAsia=".SFNSText-Regular" w:hAnsi="Times New Roman" w:cs="Times New Roman"/>
          <w:lang w:eastAsia="ru-RU"/>
        </w:rPr>
        <w:t xml:space="preserve"> </w:t>
      </w:r>
    </w:p>
    <w:p w:rsidR="00F73E91" w:rsidRPr="00B448C6" w:rsidRDefault="00412FC9" w:rsidP="00275B92">
      <w:pPr>
        <w:pStyle w:val="a4"/>
        <w:numPr>
          <w:ilvl w:val="0"/>
          <w:numId w:val="1"/>
        </w:numPr>
        <w:ind w:left="851"/>
        <w:jc w:val="both"/>
        <w:rPr>
          <w:rFonts w:ascii="Times New Roman" w:eastAsia=".SFNSText-Regular" w:hAnsi="Times New Roman" w:cs="Times New Roman"/>
          <w:lang w:eastAsia="ru-RU"/>
        </w:rPr>
      </w:pPr>
      <w:r w:rsidRPr="00B448C6">
        <w:rPr>
          <w:rFonts w:ascii="Times New Roman" w:eastAsia=".SFNSText-Regular" w:hAnsi="Times New Roman" w:cs="Times New Roman"/>
          <w:lang w:eastAsia="ru-RU"/>
        </w:rPr>
        <w:t xml:space="preserve">активізацію переговорних процесів щодо </w:t>
      </w:r>
      <w:proofErr w:type="spellStart"/>
      <w:r w:rsidRPr="00B448C6">
        <w:rPr>
          <w:rFonts w:ascii="Times New Roman" w:eastAsia=".SFNSText-Regular" w:hAnsi="Times New Roman" w:cs="Times New Roman"/>
          <w:lang w:eastAsia="ru-RU"/>
        </w:rPr>
        <w:t>закупівель</w:t>
      </w:r>
      <w:proofErr w:type="spellEnd"/>
      <w:r w:rsidRPr="00B448C6">
        <w:rPr>
          <w:rFonts w:ascii="Times New Roman" w:eastAsia=".SFNSText-Regular" w:hAnsi="Times New Roman" w:cs="Times New Roman"/>
          <w:lang w:eastAsia="ru-RU"/>
        </w:rPr>
        <w:t xml:space="preserve"> вакцин та прискорення вакцинації.</w:t>
      </w:r>
    </w:p>
    <w:p w:rsidR="00314659" w:rsidRPr="00275B92" w:rsidRDefault="00314659" w:rsidP="00275B92">
      <w:pPr>
        <w:jc w:val="both"/>
        <w:rPr>
          <w:rFonts w:ascii="Times New Roman" w:eastAsia=".SFNSText-Regular" w:hAnsi="Times New Roman" w:cs="Times New Roman"/>
          <w:szCs w:val="28"/>
          <w:lang w:eastAsia="ru-RU"/>
        </w:rPr>
      </w:pPr>
    </w:p>
    <w:p w:rsidR="00777F11" w:rsidRPr="00275B92" w:rsidRDefault="00777F11" w:rsidP="00275B92">
      <w:pPr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B448C6">
        <w:rPr>
          <w:rFonts w:ascii="Times New Roman" w:hAnsi="Times New Roman" w:cs="Times New Roman"/>
          <w:i/>
          <w:shd w:val="clear" w:color="auto" w:fill="FFFFFF"/>
        </w:rPr>
        <w:t>Звернення прийняте на черговій п’ятій сесії Хмельницької м</w:t>
      </w:r>
      <w:r w:rsidR="00B448C6">
        <w:rPr>
          <w:rFonts w:ascii="Times New Roman" w:hAnsi="Times New Roman" w:cs="Times New Roman"/>
          <w:i/>
          <w:shd w:val="clear" w:color="auto" w:fill="FFFFFF"/>
        </w:rPr>
        <w:t>іської ради 21 квітня 2021 року</w:t>
      </w:r>
    </w:p>
    <w:sectPr w:rsidR="00777F11" w:rsidRPr="0027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SFNSText-Regular">
    <w:altName w:val="Microsoft JhengHei"/>
    <w:charset w:val="88"/>
    <w:family w:val="auto"/>
    <w:pitch w:val="variable"/>
    <w:sig w:usb0="20002A8F" w:usb1="0A080003" w:usb2="00000010" w:usb3="00000000" w:csb0="001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0110"/>
    <w:multiLevelType w:val="hybridMultilevel"/>
    <w:tmpl w:val="E49E2AD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B7"/>
    <w:rsid w:val="00145F4D"/>
    <w:rsid w:val="00275B92"/>
    <w:rsid w:val="00314659"/>
    <w:rsid w:val="00320DFE"/>
    <w:rsid w:val="00412FC9"/>
    <w:rsid w:val="0051448D"/>
    <w:rsid w:val="005368CC"/>
    <w:rsid w:val="00574B47"/>
    <w:rsid w:val="005A1CF5"/>
    <w:rsid w:val="0065392D"/>
    <w:rsid w:val="006A060E"/>
    <w:rsid w:val="007063B7"/>
    <w:rsid w:val="00777F11"/>
    <w:rsid w:val="007906AC"/>
    <w:rsid w:val="007C552A"/>
    <w:rsid w:val="0082219B"/>
    <w:rsid w:val="0083300D"/>
    <w:rsid w:val="008A07CD"/>
    <w:rsid w:val="008B6DEE"/>
    <w:rsid w:val="00936AB8"/>
    <w:rsid w:val="009E4522"/>
    <w:rsid w:val="00B168EC"/>
    <w:rsid w:val="00B448C6"/>
    <w:rsid w:val="00B80EC5"/>
    <w:rsid w:val="00BB2991"/>
    <w:rsid w:val="00C02587"/>
    <w:rsid w:val="00C04543"/>
    <w:rsid w:val="00C52A71"/>
    <w:rsid w:val="00C56120"/>
    <w:rsid w:val="00C66BBF"/>
    <w:rsid w:val="00C760F3"/>
    <w:rsid w:val="00D71EAE"/>
    <w:rsid w:val="00E11FE3"/>
    <w:rsid w:val="00E429DA"/>
    <w:rsid w:val="00ED39C4"/>
    <w:rsid w:val="00F059C0"/>
    <w:rsid w:val="00F125D7"/>
    <w:rsid w:val="00F64484"/>
    <w:rsid w:val="00F7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9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73E91"/>
    <w:rPr>
      <w:i/>
      <w:iCs/>
    </w:rPr>
  </w:style>
  <w:style w:type="paragraph" w:styleId="a4">
    <w:name w:val="List Paragraph"/>
    <w:basedOn w:val="a"/>
    <w:uiPriority w:val="34"/>
    <w:qFormat/>
    <w:rsid w:val="00412FC9"/>
    <w:pPr>
      <w:ind w:left="720"/>
      <w:contextualSpacing/>
    </w:pPr>
  </w:style>
  <w:style w:type="paragraph" w:styleId="a5">
    <w:name w:val="No Spacing"/>
    <w:uiPriority w:val="1"/>
    <w:qFormat/>
    <w:rsid w:val="00275B92"/>
    <w:pPr>
      <w:spacing w:after="0" w:line="276" w:lineRule="auto"/>
    </w:pPr>
    <w:rPr>
      <w:rFonts w:ascii="Times New Roman" w:eastAsia="Calibri" w:hAnsi="Times New Roman" w:cs="Times New Roman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9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73E91"/>
    <w:rPr>
      <w:i/>
      <w:iCs/>
    </w:rPr>
  </w:style>
  <w:style w:type="paragraph" w:styleId="a4">
    <w:name w:val="List Paragraph"/>
    <w:basedOn w:val="a"/>
    <w:uiPriority w:val="34"/>
    <w:qFormat/>
    <w:rsid w:val="00412FC9"/>
    <w:pPr>
      <w:ind w:left="720"/>
      <w:contextualSpacing/>
    </w:pPr>
  </w:style>
  <w:style w:type="paragraph" w:styleId="a5">
    <w:name w:val="No Spacing"/>
    <w:uiPriority w:val="1"/>
    <w:qFormat/>
    <w:rsid w:val="00275B92"/>
    <w:pPr>
      <w:spacing w:after="0" w:line="276" w:lineRule="auto"/>
    </w:pPr>
    <w:rPr>
      <w:rFonts w:ascii="Times New Roman" w:eastAsia="Calibri" w:hAnsi="Times New Roman" w:cs="Times New Roman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2810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АльонаКоваль</dc:creator>
  <cp:lastModifiedBy>Шарлай Олександр Федорович</cp:lastModifiedBy>
  <cp:revision>2</cp:revision>
  <dcterms:created xsi:type="dcterms:W3CDTF">2021-05-12T11:47:00Z</dcterms:created>
  <dcterms:modified xsi:type="dcterms:W3CDTF">2021-05-12T11:47:00Z</dcterms:modified>
</cp:coreProperties>
</file>